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4BD2" w14:textId="77777777" w:rsidR="00671B7A" w:rsidRDefault="00671B7A" w:rsidP="00671B7A">
      <w:pPr>
        <w:shd w:val="clear" w:color="auto" w:fill="FFFFFF"/>
        <w:spacing w:after="0"/>
        <w:ind w:left="360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val="ro-RO" w:eastAsia="en-GB"/>
        </w:rPr>
      </w:pPr>
    </w:p>
    <w:p w14:paraId="4CF7A270" w14:textId="77777777" w:rsidR="009E0333" w:rsidRPr="009E0333" w:rsidRDefault="009E0333" w:rsidP="009E0333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0333">
        <w:rPr>
          <w:rFonts w:ascii="Times New Roman" w:eastAsia="Calibri" w:hAnsi="Times New Roman" w:cs="Times New Roman"/>
          <w:sz w:val="24"/>
          <w:szCs w:val="24"/>
        </w:rPr>
        <w:t>PARTEA 4: BUGETUL PROIECTULUI </w:t>
      </w:r>
    </w:p>
    <w:tbl>
      <w:tblPr>
        <w:tblW w:w="13751" w:type="dxa"/>
        <w:tblInd w:w="-28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3319"/>
        <w:gridCol w:w="2401"/>
        <w:gridCol w:w="2410"/>
        <w:gridCol w:w="2551"/>
        <w:gridCol w:w="2552"/>
      </w:tblGrid>
      <w:tr w:rsidR="009E0333" w:rsidRPr="009E0333" w14:paraId="41010BDE" w14:textId="77777777" w:rsidTr="0029049F">
        <w:tc>
          <w:tcPr>
            <w:tcW w:w="3837" w:type="dxa"/>
            <w:gridSpan w:val="2"/>
          </w:tcPr>
          <w:p w14:paraId="531F72EF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Solicitantul:</w:t>
            </w:r>
          </w:p>
        </w:tc>
        <w:tc>
          <w:tcPr>
            <w:tcW w:w="9914" w:type="dxa"/>
            <w:gridSpan w:val="4"/>
          </w:tcPr>
          <w:p w14:paraId="78892944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                                                 </w:t>
            </w:r>
          </w:p>
        </w:tc>
      </w:tr>
      <w:tr w:rsidR="009E0333" w:rsidRPr="009E0333" w14:paraId="16DC57DB" w14:textId="77777777" w:rsidTr="0029049F">
        <w:tc>
          <w:tcPr>
            <w:tcW w:w="3837" w:type="dxa"/>
            <w:gridSpan w:val="2"/>
          </w:tcPr>
          <w:p w14:paraId="6031085B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Denumirea proiectului:</w:t>
            </w:r>
          </w:p>
        </w:tc>
        <w:tc>
          <w:tcPr>
            <w:tcW w:w="9914" w:type="dxa"/>
            <w:gridSpan w:val="4"/>
          </w:tcPr>
          <w:p w14:paraId="541A7A8D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0333" w:rsidRPr="00557564" w14:paraId="03CC5A1D" w14:textId="77777777" w:rsidTr="0029049F">
        <w:tc>
          <w:tcPr>
            <w:tcW w:w="3837" w:type="dxa"/>
            <w:gridSpan w:val="2"/>
          </w:tcPr>
          <w:p w14:paraId="1E231DDD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Valoarea totală a proiectului (MDL, inclusiv TVA)</w:t>
            </w:r>
          </w:p>
        </w:tc>
        <w:tc>
          <w:tcPr>
            <w:tcW w:w="9914" w:type="dxa"/>
            <w:gridSpan w:val="4"/>
          </w:tcPr>
          <w:p w14:paraId="443D6EB1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0333" w:rsidRPr="00557564" w14:paraId="6AEFA50C" w14:textId="77777777" w:rsidTr="0029049F">
        <w:tc>
          <w:tcPr>
            <w:tcW w:w="3837" w:type="dxa"/>
            <w:gridSpan w:val="2"/>
          </w:tcPr>
          <w:p w14:paraId="51A9CDE5" w14:textId="77777777" w:rsidR="009E0333" w:rsidRPr="009E0333" w:rsidRDefault="009D550B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tag w:val="goog_rdk_365"/>
                <w:id w:val="-836532741"/>
              </w:sdtPr>
              <w:sdtEndPr/>
              <w:sdtContent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  <w:lang w:val="en-US"/>
                  </w:rPr>
                  <w:t>Costul investiției eligibile pentru solicitarea subvenției (MDL, fără TVA*)</w:t>
                </w:r>
              </w:sdtContent>
            </w:sdt>
          </w:p>
        </w:tc>
        <w:tc>
          <w:tcPr>
            <w:tcW w:w="9914" w:type="dxa"/>
            <w:gridSpan w:val="4"/>
          </w:tcPr>
          <w:p w14:paraId="7A4CAF57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0333" w:rsidRPr="009E0333" w14:paraId="6B0DC3B5" w14:textId="77777777" w:rsidTr="0029049F">
        <w:tc>
          <w:tcPr>
            <w:tcW w:w="3837" w:type="dxa"/>
            <w:gridSpan w:val="2"/>
          </w:tcPr>
          <w:p w14:paraId="069BB4B9" w14:textId="77777777" w:rsidR="009E0333" w:rsidRPr="009E0333" w:rsidRDefault="009D550B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tag w:val="goog_rdk_386"/>
                <w:id w:val="2113551952"/>
              </w:sdtPr>
              <w:sdtEndPr/>
              <w:sdtContent>
                <w:r w:rsidR="009E0333" w:rsidRPr="009E0333"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  <w:t>Suma subvenției solicitate (MDL)</w:t>
                </w:r>
              </w:sdtContent>
            </w:sdt>
          </w:p>
        </w:tc>
        <w:tc>
          <w:tcPr>
            <w:tcW w:w="9914" w:type="dxa"/>
            <w:gridSpan w:val="4"/>
          </w:tcPr>
          <w:p w14:paraId="1E70DE5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E0333" w:rsidRPr="00557564" w14:paraId="6A211398" w14:textId="77777777" w:rsidTr="0029049F">
        <w:tc>
          <w:tcPr>
            <w:tcW w:w="3837" w:type="dxa"/>
            <w:gridSpan w:val="2"/>
          </w:tcPr>
          <w:p w14:paraId="0A19E161" w14:textId="77777777" w:rsidR="009E0333" w:rsidRPr="009E0333" w:rsidRDefault="009D550B" w:rsidP="009E0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tag w:val="goog_rdk_408"/>
                <w:id w:val="-2045816957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</w:rPr>
                    <w:tag w:val="goog_rdk_407"/>
                    <w:id w:val="1680933126"/>
                  </w:sdtPr>
                  <w:sdtEndPr/>
                  <w:sdtContent>
                    <w:r w:rsidR="009E0333" w:rsidRPr="009E0333">
                      <w:rPr>
                        <w:rFonts w:ascii="Times New Roman" w:eastAsia="Calibri" w:hAnsi="Times New Roman" w:cs="Times New Roman"/>
                        <w:b/>
                        <w:sz w:val="24"/>
                        <w:szCs w:val="24"/>
                        <w:lang w:val="en-US"/>
                      </w:rPr>
                      <w:t>Suma contribuției proprii (ex. surse proprii, împrumut/credit) (MDL)</w:t>
                    </w:r>
                  </w:sdtContent>
                </w:sdt>
              </w:sdtContent>
            </w:sdt>
          </w:p>
        </w:tc>
        <w:tc>
          <w:tcPr>
            <w:tcW w:w="9914" w:type="dxa"/>
            <w:gridSpan w:val="4"/>
          </w:tcPr>
          <w:p w14:paraId="1DE80C00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0333" w:rsidRPr="00557564" w14:paraId="315D85A7" w14:textId="77777777" w:rsidTr="0029049F">
        <w:tc>
          <w:tcPr>
            <w:tcW w:w="13751" w:type="dxa"/>
            <w:gridSpan w:val="6"/>
          </w:tcPr>
          <w:p w14:paraId="11F9A5E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0333" w:rsidRPr="009E0333" w14:paraId="7BE22F2D" w14:textId="77777777" w:rsidTr="0029049F">
        <w:tc>
          <w:tcPr>
            <w:tcW w:w="3837" w:type="dxa"/>
            <w:gridSpan w:val="2"/>
            <w:vAlign w:val="center"/>
          </w:tcPr>
          <w:p w14:paraId="6BDD1422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Denumirea activității/achiziției</w:t>
            </w:r>
          </w:p>
        </w:tc>
        <w:tc>
          <w:tcPr>
            <w:tcW w:w="2401" w:type="dxa"/>
            <w:vAlign w:val="center"/>
          </w:tcPr>
          <w:p w14:paraId="1B5A4C99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 de măsură</w:t>
            </w:r>
          </w:p>
        </w:tc>
        <w:tc>
          <w:tcPr>
            <w:tcW w:w="2410" w:type="dxa"/>
            <w:vAlign w:val="center"/>
          </w:tcPr>
          <w:p w14:paraId="723940F4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 de unități</w:t>
            </w:r>
          </w:p>
        </w:tc>
        <w:tc>
          <w:tcPr>
            <w:tcW w:w="2551" w:type="dxa"/>
            <w:vAlign w:val="center"/>
          </w:tcPr>
          <w:p w14:paraId="197DB366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Preț per unitate, MDL</w:t>
            </w:r>
          </w:p>
        </w:tc>
        <w:tc>
          <w:tcPr>
            <w:tcW w:w="2552" w:type="dxa"/>
            <w:vAlign w:val="center"/>
          </w:tcPr>
          <w:p w14:paraId="0658131F" w14:textId="77777777" w:rsidR="009E0333" w:rsidRPr="009E0333" w:rsidRDefault="009E0333" w:rsidP="009E03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Preț total, MDL </w:t>
            </w:r>
          </w:p>
        </w:tc>
      </w:tr>
      <w:tr w:rsidR="009E0333" w:rsidRPr="009E0333" w14:paraId="7488B5CF" w14:textId="77777777" w:rsidTr="0029049F">
        <w:tc>
          <w:tcPr>
            <w:tcW w:w="518" w:type="dxa"/>
          </w:tcPr>
          <w:p w14:paraId="2F38C3EA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9" w:type="dxa"/>
          </w:tcPr>
          <w:p w14:paraId="2FC0B78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F4CC55B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3BE058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A50DC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9CC6F0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33" w:rsidRPr="009E0333" w14:paraId="7D11CFBF" w14:textId="77777777" w:rsidTr="0029049F">
        <w:tc>
          <w:tcPr>
            <w:tcW w:w="518" w:type="dxa"/>
          </w:tcPr>
          <w:p w14:paraId="3BB3B11F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9" w:type="dxa"/>
          </w:tcPr>
          <w:p w14:paraId="779ED3E4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333C5AB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330412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2FDCF1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3BB815" w14:textId="77777777" w:rsidR="009E0333" w:rsidRPr="009E0333" w:rsidRDefault="009E0333" w:rsidP="009E03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33" w:rsidRPr="009E0333" w14:paraId="2D95327C" w14:textId="77777777" w:rsidTr="0029049F">
        <w:trPr>
          <w:trHeight w:val="209"/>
        </w:trPr>
        <w:tc>
          <w:tcPr>
            <w:tcW w:w="518" w:type="dxa"/>
          </w:tcPr>
          <w:p w14:paraId="2F5BD596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</w:tcPr>
          <w:p w14:paraId="711DB76D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C12CBEF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2642B4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D9B3AF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CEEE34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0333" w:rsidRPr="009E0333" w14:paraId="5D54345E" w14:textId="77777777" w:rsidTr="0029049F">
        <w:trPr>
          <w:trHeight w:val="67"/>
        </w:trPr>
        <w:tc>
          <w:tcPr>
            <w:tcW w:w="518" w:type="dxa"/>
          </w:tcPr>
          <w:p w14:paraId="4FBE809C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3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9" w:type="dxa"/>
          </w:tcPr>
          <w:p w14:paraId="5A58B809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992988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DB0E56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C1E177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F38579" w14:textId="77777777" w:rsidR="009E0333" w:rsidRPr="009E0333" w:rsidRDefault="009E0333" w:rsidP="009E03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69E9F2" w14:textId="77777777" w:rsidR="009E0333" w:rsidRPr="009E0333" w:rsidRDefault="009E0333" w:rsidP="009E033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409CB1" w14:textId="77777777" w:rsidR="009E0333" w:rsidRPr="009E0333" w:rsidRDefault="009E0333" w:rsidP="009E0333">
      <w:pPr>
        <w:spacing w:after="160" w:line="259" w:lineRule="auto"/>
        <w:ind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E0333">
        <w:rPr>
          <w:rFonts w:ascii="Times New Roman" w:eastAsia="Calibri" w:hAnsi="Times New Roman" w:cs="Times New Roman"/>
          <w:sz w:val="24"/>
          <w:szCs w:val="24"/>
          <w:lang w:val="en-US"/>
        </w:rPr>
        <w:t>Administrator            _____________________</w:t>
      </w:r>
    </w:p>
    <w:p w14:paraId="2DC7F97D" w14:textId="77777777" w:rsidR="00671B7A" w:rsidRDefault="00671B7A" w:rsidP="00671B7A">
      <w:pPr>
        <w:shd w:val="clear" w:color="auto" w:fill="FFFFFF"/>
        <w:spacing w:after="0"/>
        <w:ind w:left="360"/>
        <w:jc w:val="center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lang w:val="ro-RO" w:eastAsia="en-GB"/>
        </w:rPr>
      </w:pPr>
    </w:p>
    <w:sectPr w:rsidR="00671B7A" w:rsidSect="009C4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11A7" w14:textId="77777777" w:rsidR="009D550B" w:rsidRDefault="009D550B" w:rsidP="00B3215C">
      <w:pPr>
        <w:spacing w:after="0" w:line="240" w:lineRule="auto"/>
      </w:pPr>
      <w:r>
        <w:separator/>
      </w:r>
    </w:p>
  </w:endnote>
  <w:endnote w:type="continuationSeparator" w:id="0">
    <w:p w14:paraId="0F2A4732" w14:textId="77777777" w:rsidR="009D550B" w:rsidRDefault="009D550B" w:rsidP="00B3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642D" w14:textId="77777777" w:rsidR="00557564" w:rsidRDefault="0055756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AC39" w14:textId="77777777" w:rsidR="00EF4BFE" w:rsidRDefault="009C4A81" w:rsidP="00EF4BFE">
    <w:pPr>
      <w:pStyle w:val="Antet"/>
      <w:tabs>
        <w:tab w:val="clear" w:pos="4677"/>
        <w:tab w:val="clear" w:pos="9355"/>
        <w:tab w:val="left" w:pos="6204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3DBC6A4" wp14:editId="51607438">
          <wp:simplePos x="0" y="0"/>
          <wp:positionH relativeFrom="column">
            <wp:posOffset>2587625</wp:posOffset>
          </wp:positionH>
          <wp:positionV relativeFrom="paragraph">
            <wp:posOffset>155575</wp:posOffset>
          </wp:positionV>
          <wp:extent cx="1584960" cy="532765"/>
          <wp:effectExtent l="0" t="0" r="0" b="635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C575EE2" wp14:editId="3EDFFC70">
          <wp:simplePos x="0" y="0"/>
          <wp:positionH relativeFrom="column">
            <wp:posOffset>7858125</wp:posOffset>
          </wp:positionH>
          <wp:positionV relativeFrom="paragraph">
            <wp:posOffset>-13970</wp:posOffset>
          </wp:positionV>
          <wp:extent cx="944880" cy="838200"/>
          <wp:effectExtent l="0" t="0" r="0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1E423BD" wp14:editId="183BD557">
          <wp:simplePos x="0" y="0"/>
          <wp:positionH relativeFrom="column">
            <wp:posOffset>6435725</wp:posOffset>
          </wp:positionH>
          <wp:positionV relativeFrom="paragraph">
            <wp:posOffset>-16510</wp:posOffset>
          </wp:positionV>
          <wp:extent cx="998220" cy="77089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 xml:space="preserve">       </w:t>
    </w:r>
  </w:p>
  <w:p w14:paraId="2F5EDFB9" w14:textId="77777777" w:rsidR="00671B7A" w:rsidRPr="00EF4BFE" w:rsidRDefault="009C4A81">
    <w:pPr>
      <w:pStyle w:val="Subsol"/>
      <w:rPr>
        <w:noProof/>
        <w:lang w:val="en-US" w:eastAsia="ru-RU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A742F9D" wp14:editId="66537F09">
          <wp:simplePos x="0" y="0"/>
          <wp:positionH relativeFrom="column">
            <wp:posOffset>4756150</wp:posOffset>
          </wp:positionH>
          <wp:positionV relativeFrom="paragraph">
            <wp:posOffset>38735</wp:posOffset>
          </wp:positionV>
          <wp:extent cx="962660" cy="422910"/>
          <wp:effectExtent l="0" t="0" r="8890" b="0"/>
          <wp:wrapNone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C3D76C7" wp14:editId="4D028975">
          <wp:simplePos x="0" y="0"/>
          <wp:positionH relativeFrom="column">
            <wp:posOffset>724535</wp:posOffset>
          </wp:positionH>
          <wp:positionV relativeFrom="paragraph">
            <wp:posOffset>96520</wp:posOffset>
          </wp:positionV>
          <wp:extent cx="1175385" cy="285750"/>
          <wp:effectExtent l="0" t="0" r="5715" b="0"/>
          <wp:wrapTight wrapText="bothSides">
            <wp:wrapPolygon edited="0">
              <wp:start x="0" y="0"/>
              <wp:lineTo x="0" y="20160"/>
              <wp:lineTo x="21355" y="20160"/>
              <wp:lineTo x="21355" y="0"/>
              <wp:lineTo x="5951" y="0"/>
              <wp:lineTo x="0" y="0"/>
            </wp:wrapPolygon>
          </wp:wrapTight>
          <wp:docPr id="4" name="Imagine 4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 descr="A picture containing text, sign, dark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7BA" w14:textId="77777777" w:rsidR="00557564" w:rsidRDefault="0055756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E881" w14:textId="77777777" w:rsidR="009D550B" w:rsidRDefault="009D550B" w:rsidP="00B3215C">
      <w:pPr>
        <w:spacing w:after="0" w:line="240" w:lineRule="auto"/>
      </w:pPr>
      <w:r>
        <w:separator/>
      </w:r>
    </w:p>
  </w:footnote>
  <w:footnote w:type="continuationSeparator" w:id="0">
    <w:p w14:paraId="00523D5B" w14:textId="77777777" w:rsidR="009D550B" w:rsidRDefault="009D550B" w:rsidP="00B3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3022" w14:textId="77777777" w:rsidR="00557564" w:rsidRDefault="0055756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6F94" w14:textId="01FC9B07" w:rsidR="00671B7A" w:rsidRDefault="00557564" w:rsidP="00B3215C">
    <w:pPr>
      <w:pStyle w:val="Antet"/>
      <w:jc w:val="center"/>
    </w:pPr>
    <w:r>
      <w:rPr>
        <w:noProof/>
      </w:rPr>
      <w:drawing>
        <wp:inline distT="0" distB="0" distL="0" distR="0" wp14:anchorId="39299A7A" wp14:editId="5C606173">
          <wp:extent cx="1165860" cy="61722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3FA0" w14:textId="77777777" w:rsidR="00557564" w:rsidRDefault="0055756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BA3"/>
    <w:multiLevelType w:val="hybridMultilevel"/>
    <w:tmpl w:val="E6AE407A"/>
    <w:lvl w:ilvl="0" w:tplc="23A4B9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14FC"/>
    <w:multiLevelType w:val="hybridMultilevel"/>
    <w:tmpl w:val="43547CCE"/>
    <w:lvl w:ilvl="0" w:tplc="8F9831E4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797"/>
    <w:multiLevelType w:val="multilevel"/>
    <w:tmpl w:val="E982AA1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24195"/>
    <w:multiLevelType w:val="hybridMultilevel"/>
    <w:tmpl w:val="5D866AA2"/>
    <w:lvl w:ilvl="0" w:tplc="9140C7C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07F"/>
    <w:multiLevelType w:val="hybridMultilevel"/>
    <w:tmpl w:val="4E2439D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E3327"/>
    <w:multiLevelType w:val="hybridMultilevel"/>
    <w:tmpl w:val="2B12BAE4"/>
    <w:lvl w:ilvl="0" w:tplc="009C9FD4">
      <w:start w:val="1"/>
      <w:numFmt w:val="decimal"/>
      <w:pStyle w:val="Style1"/>
      <w:lvlText w:val="%1."/>
      <w:lvlJc w:val="left"/>
      <w:pPr>
        <w:ind w:left="3338" w:hanging="360"/>
      </w:pPr>
      <w:rPr>
        <w:rFonts w:asciiTheme="majorHAnsi" w:hAnsiTheme="majorHAnsi" w:cstheme="maj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5551"/>
    <w:multiLevelType w:val="hybridMultilevel"/>
    <w:tmpl w:val="29E0E460"/>
    <w:lvl w:ilvl="0" w:tplc="DEB2D05A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7E117F8"/>
    <w:multiLevelType w:val="multilevel"/>
    <w:tmpl w:val="FFD2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85B0B"/>
    <w:multiLevelType w:val="hybridMultilevel"/>
    <w:tmpl w:val="2834C56C"/>
    <w:lvl w:ilvl="0" w:tplc="51407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3A0F"/>
    <w:multiLevelType w:val="hybridMultilevel"/>
    <w:tmpl w:val="F28EB68E"/>
    <w:lvl w:ilvl="0" w:tplc="DF984658">
      <w:start w:val="1"/>
      <w:numFmt w:val="decimal"/>
      <w:lvlText w:val="1.%1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A4166"/>
    <w:multiLevelType w:val="multilevel"/>
    <w:tmpl w:val="ECCCEB86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96523FA"/>
    <w:multiLevelType w:val="hybridMultilevel"/>
    <w:tmpl w:val="B726D3F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0EE3302"/>
    <w:multiLevelType w:val="hybridMultilevel"/>
    <w:tmpl w:val="06683F08"/>
    <w:lvl w:ilvl="0" w:tplc="5EE63AD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B1283"/>
    <w:multiLevelType w:val="hybridMultilevel"/>
    <w:tmpl w:val="56B25A70"/>
    <w:lvl w:ilvl="0" w:tplc="6E46D642">
      <w:start w:val="10"/>
      <w:numFmt w:val="bullet"/>
      <w:lvlText w:val="-"/>
      <w:lvlJc w:val="left"/>
      <w:pPr>
        <w:ind w:left="11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6D77989"/>
    <w:multiLevelType w:val="multilevel"/>
    <w:tmpl w:val="7E1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F37C88"/>
    <w:multiLevelType w:val="multilevel"/>
    <w:tmpl w:val="08307676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607F2F"/>
    <w:multiLevelType w:val="multilevel"/>
    <w:tmpl w:val="08D2A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6C45E2"/>
    <w:multiLevelType w:val="multilevel"/>
    <w:tmpl w:val="85C0A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0A47BE"/>
    <w:multiLevelType w:val="multilevel"/>
    <w:tmpl w:val="276E0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18"/>
  </w:num>
  <w:num w:numId="11">
    <w:abstractNumId w:val="17"/>
  </w:num>
  <w:num w:numId="12">
    <w:abstractNumId w:val="11"/>
  </w:num>
  <w:num w:numId="13">
    <w:abstractNumId w:val="16"/>
  </w:num>
  <w:num w:numId="14">
    <w:abstractNumId w:val="9"/>
  </w:num>
  <w:num w:numId="15">
    <w:abstractNumId w:val="10"/>
  </w:num>
  <w:num w:numId="16">
    <w:abstractNumId w:val="3"/>
  </w:num>
  <w:num w:numId="17">
    <w:abstractNumId w:val="0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5C"/>
    <w:rsid w:val="00251C17"/>
    <w:rsid w:val="003B0223"/>
    <w:rsid w:val="00532BC3"/>
    <w:rsid w:val="00542AB2"/>
    <w:rsid w:val="00557564"/>
    <w:rsid w:val="00671B7A"/>
    <w:rsid w:val="00864A53"/>
    <w:rsid w:val="009C4A81"/>
    <w:rsid w:val="009D550B"/>
    <w:rsid w:val="009E0333"/>
    <w:rsid w:val="00B3215C"/>
    <w:rsid w:val="00BC6D85"/>
    <w:rsid w:val="00C52146"/>
    <w:rsid w:val="00C52227"/>
    <w:rsid w:val="00E3367F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2628F"/>
  <w15:docId w15:val="{DEFC9FE8-C5C4-464C-8933-8C41F243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71B7A"/>
    <w:pPr>
      <w:keepNext/>
      <w:keepLines/>
      <w:spacing w:before="480" w:after="120"/>
      <w:outlineLvl w:val="0"/>
    </w:pPr>
    <w:rPr>
      <w:rFonts w:ascii="Calibri" w:eastAsia="Times New Roman" w:hAnsi="Calibri" w:cs="Times New Roman"/>
      <w:b/>
      <w:sz w:val="48"/>
      <w:szCs w:val="48"/>
      <w:lang w:val="ro-RO" w:eastAsia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71B7A"/>
    <w:pPr>
      <w:keepNext/>
      <w:keepLines/>
      <w:spacing w:before="360" w:after="80"/>
      <w:outlineLvl w:val="1"/>
    </w:pPr>
    <w:rPr>
      <w:rFonts w:ascii="Calibri" w:eastAsia="Times New Roman" w:hAnsi="Calibri" w:cs="Times New Roman"/>
      <w:b/>
      <w:sz w:val="36"/>
      <w:szCs w:val="36"/>
      <w:lang w:val="ro-RO" w:eastAsia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71B7A"/>
    <w:pPr>
      <w:keepNext/>
      <w:keepLines/>
      <w:spacing w:before="280" w:after="80"/>
      <w:outlineLvl w:val="2"/>
    </w:pPr>
    <w:rPr>
      <w:rFonts w:ascii="Calibri" w:eastAsia="Times New Roman" w:hAnsi="Calibri" w:cs="Times New Roman"/>
      <w:b/>
      <w:sz w:val="28"/>
      <w:szCs w:val="28"/>
      <w:lang w:val="ro-RO" w:eastAsia="en-GB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71B7A"/>
    <w:pPr>
      <w:keepNext/>
      <w:keepLines/>
      <w:spacing w:before="240" w:after="40"/>
      <w:outlineLvl w:val="3"/>
    </w:pPr>
    <w:rPr>
      <w:rFonts w:ascii="Calibri" w:eastAsia="Times New Roman" w:hAnsi="Calibri" w:cs="Times New Roman"/>
      <w:b/>
      <w:sz w:val="24"/>
      <w:szCs w:val="24"/>
      <w:lang w:val="ro-RO" w:eastAsia="en-GB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71B7A"/>
    <w:pPr>
      <w:keepNext/>
      <w:keepLines/>
      <w:spacing w:before="220" w:after="40"/>
      <w:outlineLvl w:val="4"/>
    </w:pPr>
    <w:rPr>
      <w:rFonts w:ascii="Calibri" w:eastAsia="Times New Roman" w:hAnsi="Calibri" w:cs="Times New Roman"/>
      <w:b/>
      <w:lang w:val="ro-RO" w:eastAsia="en-GB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71B7A"/>
    <w:pPr>
      <w:keepNext/>
      <w:keepLines/>
      <w:spacing w:before="200" w:after="40"/>
      <w:outlineLvl w:val="5"/>
    </w:pPr>
    <w:rPr>
      <w:rFonts w:ascii="Calibri" w:eastAsia="Times New Roman" w:hAnsi="Calibri" w:cs="Times New Roman"/>
      <w:b/>
      <w:sz w:val="20"/>
      <w:szCs w:val="20"/>
      <w:lang w:val="ro-RO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3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15C"/>
  </w:style>
  <w:style w:type="paragraph" w:styleId="Subsol">
    <w:name w:val="footer"/>
    <w:basedOn w:val="Normal"/>
    <w:link w:val="SubsolCaracter"/>
    <w:uiPriority w:val="99"/>
    <w:unhideWhenUsed/>
    <w:rsid w:val="00B3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15C"/>
  </w:style>
  <w:style w:type="paragraph" w:styleId="TextnBalon">
    <w:name w:val="Balloon Text"/>
    <w:basedOn w:val="Normal"/>
    <w:link w:val="TextnBalonCaracter"/>
    <w:uiPriority w:val="99"/>
    <w:semiHidden/>
    <w:unhideWhenUsed/>
    <w:rsid w:val="00B3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215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uiPriority w:val="9"/>
    <w:rsid w:val="00671B7A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71B7A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71B7A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71B7A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71B7A"/>
    <w:rPr>
      <w:rFonts w:ascii="Calibri" w:eastAsia="Times New Roman" w:hAnsi="Calibri" w:cs="Times New Roman"/>
      <w:b/>
      <w:lang w:val="ro-RO" w:eastAsia="en-GB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71B7A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numbering" w:customStyle="1" w:styleId="1">
    <w:name w:val="Нет списка1"/>
    <w:next w:val="FrListare"/>
    <w:uiPriority w:val="99"/>
    <w:semiHidden/>
    <w:unhideWhenUsed/>
    <w:rsid w:val="00671B7A"/>
  </w:style>
  <w:style w:type="character" w:styleId="Referincomentariu">
    <w:name w:val="annotation reference"/>
    <w:basedOn w:val="Fontdeparagrafimplicit"/>
    <w:uiPriority w:val="99"/>
    <w:semiHidden/>
    <w:unhideWhenUsed/>
    <w:rsid w:val="00671B7A"/>
    <w:rPr>
      <w:sz w:val="16"/>
      <w:szCs w:val="16"/>
    </w:rPr>
  </w:style>
  <w:style w:type="paragraph" w:customStyle="1" w:styleId="10">
    <w:name w:val="Текст примечания1"/>
    <w:basedOn w:val="Normal"/>
    <w:next w:val="Textcomentariu"/>
    <w:link w:val="a"/>
    <w:uiPriority w:val="99"/>
    <w:unhideWhenUsed/>
    <w:rsid w:val="00671B7A"/>
    <w:pPr>
      <w:spacing w:after="160"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Fontdeparagrafimplicit"/>
    <w:link w:val="10"/>
    <w:uiPriority w:val="99"/>
    <w:rsid w:val="00671B7A"/>
    <w:rPr>
      <w:sz w:val="20"/>
      <w:szCs w:val="20"/>
    </w:rPr>
  </w:style>
  <w:style w:type="paragraph" w:customStyle="1" w:styleId="11">
    <w:name w:val="Тема примечания1"/>
    <w:basedOn w:val="Textcomentariu"/>
    <w:next w:val="Textcomentariu"/>
    <w:uiPriority w:val="99"/>
    <w:semiHidden/>
    <w:unhideWhenUsed/>
    <w:rsid w:val="00671B7A"/>
    <w:pPr>
      <w:spacing w:after="160"/>
    </w:pPr>
    <w:rPr>
      <w:b/>
      <w:bCs/>
      <w:lang w:val="en-GB"/>
    </w:rPr>
  </w:style>
  <w:style w:type="character" w:customStyle="1" w:styleId="SubiectComentariuCaracter">
    <w:name w:val="Subiect Comentariu Caracter"/>
    <w:basedOn w:val="a"/>
    <w:link w:val="SubiectComentariu"/>
    <w:uiPriority w:val="99"/>
    <w:semiHidden/>
    <w:rsid w:val="00671B7A"/>
    <w:rPr>
      <w:b/>
      <w:bCs/>
      <w:sz w:val="20"/>
      <w:szCs w:val="20"/>
    </w:rPr>
  </w:style>
  <w:style w:type="paragraph" w:customStyle="1" w:styleId="strikethrough1">
    <w:name w:val="strikethrough1"/>
    <w:basedOn w:val="Normal"/>
    <w:next w:val="Listparagraf"/>
    <w:link w:val="a0"/>
    <w:uiPriority w:val="34"/>
    <w:qFormat/>
    <w:rsid w:val="00671B7A"/>
    <w:pPr>
      <w:spacing w:after="160" w:line="259" w:lineRule="auto"/>
      <w:ind w:left="720"/>
      <w:contextualSpacing/>
    </w:pPr>
    <w:rPr>
      <w:lang w:val="en-GB"/>
    </w:rPr>
  </w:style>
  <w:style w:type="paragraph" w:customStyle="1" w:styleId="12">
    <w:name w:val="Текст сноски1"/>
    <w:basedOn w:val="Normal"/>
    <w:next w:val="Textnotdesubsol"/>
    <w:link w:val="a1"/>
    <w:uiPriority w:val="99"/>
    <w:semiHidden/>
    <w:unhideWhenUsed/>
    <w:rsid w:val="00671B7A"/>
    <w:pPr>
      <w:spacing w:after="0" w:line="240" w:lineRule="auto"/>
    </w:pPr>
    <w:rPr>
      <w:sz w:val="20"/>
      <w:szCs w:val="20"/>
    </w:rPr>
  </w:style>
  <w:style w:type="character" w:customStyle="1" w:styleId="a1">
    <w:name w:val="Текст сноски Знак"/>
    <w:basedOn w:val="Fontdeparagrafimplicit"/>
    <w:link w:val="12"/>
    <w:uiPriority w:val="99"/>
    <w:semiHidden/>
    <w:rsid w:val="00671B7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671B7A"/>
    <w:rPr>
      <w:vertAlign w:val="superscript"/>
    </w:rPr>
  </w:style>
  <w:style w:type="paragraph" w:customStyle="1" w:styleId="Style1">
    <w:name w:val="Style1"/>
    <w:basedOn w:val="Listparagraf"/>
    <w:link w:val="Style1Char"/>
    <w:qFormat/>
    <w:rsid w:val="00671B7A"/>
    <w:pPr>
      <w:numPr>
        <w:numId w:val="9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character" w:customStyle="1" w:styleId="a0">
    <w:name w:val="Абзац списка Знак"/>
    <w:aliases w:val="Scriptoria bullet points Знак,HotarirePunct1 Знак,List Paragraph 1 Знак,Bullets Знак,List Paragraph (numbered (a)) Знак,Numbered Paragraph Знак,Main numbered paragraph Знак,Akapit z listą BS Знак,Lettre d'introduction Знак"/>
    <w:basedOn w:val="Fontdeparagrafimplicit"/>
    <w:link w:val="strikethrough1"/>
    <w:uiPriority w:val="34"/>
    <w:rsid w:val="00671B7A"/>
  </w:style>
  <w:style w:type="character" w:customStyle="1" w:styleId="Style1Char">
    <w:name w:val="Style1 Char"/>
    <w:basedOn w:val="a0"/>
    <w:link w:val="Style1"/>
    <w:rsid w:val="00671B7A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table" w:styleId="Tabelgril">
    <w:name w:val="Table Grid"/>
    <w:basedOn w:val="TabelNormal"/>
    <w:uiPriority w:val="59"/>
    <w:rsid w:val="00671B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Упомянуть1"/>
    <w:basedOn w:val="Fontdeparagrafimplicit"/>
    <w:uiPriority w:val="99"/>
    <w:unhideWhenUsed/>
    <w:rsid w:val="00671B7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Fontdeparagrafimplicit"/>
    <w:rsid w:val="00671B7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deparagrafimplicit"/>
    <w:rsid w:val="00671B7A"/>
  </w:style>
  <w:style w:type="character" w:customStyle="1" w:styleId="eop">
    <w:name w:val="eop"/>
    <w:basedOn w:val="Fontdeparagrafimplicit"/>
    <w:rsid w:val="00671B7A"/>
  </w:style>
  <w:style w:type="paragraph" w:customStyle="1" w:styleId="14">
    <w:name w:val="Рецензия1"/>
    <w:next w:val="Revizuire"/>
    <w:hidden/>
    <w:uiPriority w:val="99"/>
    <w:semiHidden/>
    <w:rsid w:val="00671B7A"/>
    <w:pPr>
      <w:spacing w:after="0" w:line="240" w:lineRule="auto"/>
    </w:pPr>
    <w:rPr>
      <w:lang w:val="en-GB"/>
    </w:rPr>
  </w:style>
  <w:style w:type="paragraph" w:customStyle="1" w:styleId="Styl1">
    <w:name w:val="Styl1"/>
    <w:basedOn w:val="Normal"/>
    <w:link w:val="Styl1Znak"/>
    <w:qFormat/>
    <w:rsid w:val="00671B7A"/>
    <w:pPr>
      <w:spacing w:after="60" w:line="240" w:lineRule="auto"/>
      <w:jc w:val="both"/>
      <w:textAlignment w:val="baseline"/>
    </w:pPr>
    <w:rPr>
      <w:rFonts w:ascii="Calibri Light" w:eastAsia="Times New Roman" w:hAnsi="Calibri Light" w:cs="Calibri Light"/>
      <w:color w:val="000000"/>
      <w:lang w:val="en-GB" w:eastAsia="en-GB"/>
    </w:rPr>
  </w:style>
  <w:style w:type="paragraph" w:customStyle="1" w:styleId="Styl2">
    <w:name w:val="Styl2"/>
    <w:basedOn w:val="Normal"/>
    <w:link w:val="Styl2Znak"/>
    <w:qFormat/>
    <w:rsid w:val="00671B7A"/>
    <w:pPr>
      <w:shd w:val="clear" w:color="auto" w:fill="FFFFFF"/>
      <w:spacing w:before="240"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u w:val="single"/>
      <w:lang w:val="en-GB" w:eastAsia="en-GB"/>
    </w:rPr>
  </w:style>
  <w:style w:type="character" w:customStyle="1" w:styleId="Styl1Znak">
    <w:name w:val="Styl1 Znak"/>
    <w:basedOn w:val="Fontdeparagrafimplicit"/>
    <w:link w:val="Styl1"/>
    <w:rsid w:val="00671B7A"/>
    <w:rPr>
      <w:rFonts w:ascii="Calibri Light" w:eastAsia="Times New Roman" w:hAnsi="Calibri Light" w:cs="Calibri Light"/>
      <w:color w:val="000000"/>
      <w:lang w:val="en-GB" w:eastAsia="en-GB"/>
    </w:rPr>
  </w:style>
  <w:style w:type="paragraph" w:customStyle="1" w:styleId="Styl3">
    <w:name w:val="Styl3"/>
    <w:basedOn w:val="Style1"/>
    <w:link w:val="Styl3Znak"/>
    <w:qFormat/>
    <w:rsid w:val="00671B7A"/>
    <w:pPr>
      <w:spacing w:before="360"/>
      <w:ind w:left="714" w:hanging="357"/>
      <w:contextualSpacing w:val="0"/>
    </w:pPr>
  </w:style>
  <w:style w:type="character" w:customStyle="1" w:styleId="Styl2Znak">
    <w:name w:val="Styl2 Znak"/>
    <w:basedOn w:val="Fontdeparagrafimplicit"/>
    <w:link w:val="Styl2"/>
    <w:rsid w:val="00671B7A"/>
    <w:rPr>
      <w:rFonts w:ascii="Calibri Light" w:eastAsia="Times New Roman" w:hAnsi="Calibri Light" w:cs="Calibri Light"/>
      <w:b/>
      <w:bCs/>
      <w:u w:val="single"/>
      <w:shd w:val="clear" w:color="auto" w:fill="FFFFFF"/>
      <w:lang w:val="en-GB" w:eastAsia="en-GB"/>
    </w:rPr>
  </w:style>
  <w:style w:type="character" w:customStyle="1" w:styleId="Styl3Znak">
    <w:name w:val="Styl3 Znak"/>
    <w:basedOn w:val="Style1Char"/>
    <w:link w:val="Styl3"/>
    <w:rsid w:val="00671B7A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character" w:customStyle="1" w:styleId="15">
    <w:name w:val="Гиперссылка1"/>
    <w:basedOn w:val="Fontdeparagrafimplicit"/>
    <w:uiPriority w:val="99"/>
    <w:unhideWhenUsed/>
    <w:rsid w:val="00671B7A"/>
    <w:rPr>
      <w:color w:val="0563C1"/>
      <w:u w:val="single"/>
    </w:rPr>
  </w:style>
  <w:style w:type="character" w:customStyle="1" w:styleId="16">
    <w:name w:val="Неразрешенное упоминание1"/>
    <w:basedOn w:val="Fontdeparagrafimplicit"/>
    <w:uiPriority w:val="99"/>
    <w:unhideWhenUsed/>
    <w:rsid w:val="00671B7A"/>
    <w:rPr>
      <w:color w:val="605E5C"/>
      <w:shd w:val="clear" w:color="auto" w:fill="E1DFDD"/>
    </w:rPr>
  </w:style>
  <w:style w:type="character" w:customStyle="1" w:styleId="cf11">
    <w:name w:val="cf11"/>
    <w:basedOn w:val="Fontdeparagrafimplicit"/>
    <w:rsid w:val="00671B7A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aragraph">
    <w:name w:val="paragraph"/>
    <w:basedOn w:val="Normal"/>
    <w:rsid w:val="0067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Fontdeparagrafimplicit"/>
    <w:rsid w:val="00671B7A"/>
  </w:style>
  <w:style w:type="numbering" w:customStyle="1" w:styleId="110">
    <w:name w:val="Нет списка11"/>
    <w:next w:val="FrListare"/>
    <w:uiPriority w:val="99"/>
    <w:semiHidden/>
    <w:unhideWhenUsed/>
    <w:rsid w:val="00671B7A"/>
  </w:style>
  <w:style w:type="table" w:customStyle="1" w:styleId="TableNormal1">
    <w:name w:val="Table Normal1"/>
    <w:rsid w:val="00671B7A"/>
    <w:rPr>
      <w:rFonts w:ascii="Calibri" w:eastAsia="Calibri" w:hAnsi="Calibri" w:cs="Calibri"/>
      <w:lang w:val="ro-RO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link w:val="TitluCaracter"/>
    <w:uiPriority w:val="10"/>
    <w:qFormat/>
    <w:rsid w:val="00671B7A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customStyle="1" w:styleId="TitluCaracter">
    <w:name w:val="Titlu Caracter"/>
    <w:basedOn w:val="Fontdeparagrafimplicit"/>
    <w:link w:val="Titlu"/>
    <w:uiPriority w:val="10"/>
    <w:rsid w:val="00671B7A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table" w:customStyle="1" w:styleId="TableNormal2">
    <w:name w:val="Table Normal2"/>
    <w:rsid w:val="00671B7A"/>
    <w:rPr>
      <w:rFonts w:ascii="Calibri" w:eastAsia="Calibri" w:hAnsi="Calibri" w:cs="Calibri"/>
      <w:lang w:val="ro-RO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TabelNormal"/>
    <w:next w:val="Tabelgril"/>
    <w:uiPriority w:val="39"/>
    <w:rsid w:val="00671B7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elNormal"/>
    <w:uiPriority w:val="40"/>
    <w:rsid w:val="00671B7A"/>
    <w:pPr>
      <w:spacing w:after="0" w:line="240" w:lineRule="auto"/>
    </w:pPr>
    <w:rPr>
      <w:rFonts w:ascii="Calibri" w:eastAsia="Calibri" w:hAnsi="Calibri" w:cs="Calibri"/>
      <w:lang w:val="ro-RO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elNormal"/>
    <w:next w:val="Tabelgril"/>
    <w:uiPriority w:val="59"/>
    <w:rsid w:val="00671B7A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59"/>
    <w:rsid w:val="00671B7A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39"/>
    <w:rsid w:val="00671B7A"/>
    <w:pPr>
      <w:spacing w:after="0" w:line="240" w:lineRule="auto"/>
    </w:pPr>
    <w:rPr>
      <w:rFonts w:ascii="Cambria" w:eastAsia="MS Mincho" w:hAnsi="Cambria" w:cs="Times New Roman"/>
      <w:sz w:val="20"/>
      <w:szCs w:val="20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TabelNormal"/>
    <w:uiPriority w:val="49"/>
    <w:rsid w:val="0067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TabelNormal"/>
    <w:uiPriority w:val="49"/>
    <w:rsid w:val="00671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MediumGrid1-Accent21">
    <w:name w:val="Medium Grid 1 - Accent 21"/>
    <w:basedOn w:val="Normal"/>
    <w:uiPriority w:val="99"/>
    <w:rsid w:val="00671B7A"/>
    <w:pPr>
      <w:suppressAutoHyphens/>
      <w:ind w:left="720"/>
      <w:contextualSpacing/>
    </w:pPr>
    <w:rPr>
      <w:rFonts w:ascii="Calibri" w:eastAsia="Times New Roman" w:hAnsi="Calibri" w:cs="Times New Roman"/>
      <w:lang w:val="ro-RO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71B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71B7A"/>
    <w:rPr>
      <w:rFonts w:ascii="Georgia" w:eastAsia="Georgia" w:hAnsi="Georgia" w:cs="Georgia"/>
      <w:i/>
      <w:color w:val="666666"/>
      <w:sz w:val="48"/>
      <w:szCs w:val="48"/>
      <w:lang w:val="ro-RO" w:eastAsia="en-GB"/>
    </w:rPr>
  </w:style>
  <w:style w:type="paragraph" w:customStyle="1" w:styleId="TableParagraph">
    <w:name w:val="Table Paragraph"/>
    <w:basedOn w:val="Normal"/>
    <w:uiPriority w:val="1"/>
    <w:qFormat/>
    <w:rsid w:val="00671B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71B7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71B7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71B7A"/>
    <w:rPr>
      <w:b/>
      <w:bCs/>
    </w:rPr>
  </w:style>
  <w:style w:type="character" w:customStyle="1" w:styleId="18">
    <w:name w:val="Тема примечания Знак1"/>
    <w:basedOn w:val="TextcomentariuCaracter"/>
    <w:uiPriority w:val="99"/>
    <w:semiHidden/>
    <w:rsid w:val="00671B7A"/>
    <w:rPr>
      <w:b/>
      <w:bCs/>
      <w:sz w:val="20"/>
      <w:szCs w:val="20"/>
    </w:rPr>
  </w:style>
  <w:style w:type="paragraph" w:styleId="Listparagraf">
    <w:name w:val="List Paragraph"/>
    <w:basedOn w:val="Normal"/>
    <w:uiPriority w:val="34"/>
    <w:qFormat/>
    <w:rsid w:val="00671B7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71B7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71B7A"/>
    <w:rPr>
      <w:sz w:val="20"/>
      <w:szCs w:val="20"/>
    </w:rPr>
  </w:style>
  <w:style w:type="paragraph" w:styleId="Revizuire">
    <w:name w:val="Revision"/>
    <w:hidden/>
    <w:uiPriority w:val="99"/>
    <w:semiHidden/>
    <w:rsid w:val="00671B7A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671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2084-99AF-4A89-BD6A-4422B0DE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2022-08-19T07:05:00Z</dcterms:created>
  <dcterms:modified xsi:type="dcterms:W3CDTF">2025-04-03T09:34:00Z</dcterms:modified>
</cp:coreProperties>
</file>